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C796" w14:textId="37E0EE73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6A6F1B">
        <w:rPr>
          <w:rStyle w:val="rvts15"/>
          <w:b/>
          <w:sz w:val="24"/>
        </w:rPr>
        <w:t>1</w:t>
      </w:r>
      <w:r w:rsidR="00655D67">
        <w:rPr>
          <w:rStyle w:val="rvts15"/>
          <w:b/>
          <w:sz w:val="24"/>
        </w:rPr>
        <w:t>0</w:t>
      </w:r>
      <w:r>
        <w:rPr>
          <w:rStyle w:val="rvts15"/>
          <w:b/>
          <w:sz w:val="24"/>
        </w:rPr>
        <w:t xml:space="preserve"> до оголошення</w:t>
      </w:r>
    </w:p>
    <w:p w14:paraId="74C69031" w14:textId="603F535D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655D67">
        <w:rPr>
          <w:rStyle w:val="rvts15"/>
          <w:b/>
          <w:sz w:val="24"/>
        </w:rPr>
        <w:t>09</w:t>
      </w:r>
      <w:r w:rsidR="006E6DC2">
        <w:rPr>
          <w:rStyle w:val="rvts15"/>
          <w:b/>
          <w:sz w:val="24"/>
        </w:rPr>
        <w:t>.</w:t>
      </w:r>
      <w:r w:rsidR="00655D67">
        <w:rPr>
          <w:rStyle w:val="rvts15"/>
          <w:b/>
          <w:sz w:val="24"/>
        </w:rPr>
        <w:t>1</w:t>
      </w:r>
      <w:r w:rsidR="006E6DC2">
        <w:rPr>
          <w:rStyle w:val="rvts15"/>
          <w:b/>
          <w:sz w:val="24"/>
        </w:rPr>
        <w:t>0.202</w:t>
      </w:r>
      <w:r w:rsidR="00585B5D">
        <w:rPr>
          <w:rStyle w:val="rvts15"/>
          <w:b/>
          <w:sz w:val="24"/>
        </w:rPr>
        <w:t>5</w:t>
      </w:r>
      <w:r>
        <w:rPr>
          <w:rStyle w:val="rvts15"/>
          <w:b/>
          <w:sz w:val="24"/>
        </w:rPr>
        <w:t xml:space="preserve"> року</w:t>
      </w:r>
    </w:p>
    <w:p w14:paraId="0096ABAE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2F44D9B3" w14:textId="77777777" w:rsidR="00FC505F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FC505F">
        <w:rPr>
          <w:rStyle w:val="rvts15"/>
          <w:b/>
          <w:sz w:val="24"/>
        </w:rPr>
        <w:t>державний кадастровий реєстратор</w:t>
      </w:r>
    </w:p>
    <w:p w14:paraId="7F60774D" w14:textId="6B3A0B46" w:rsidR="00D26989" w:rsidRDefault="006E6DC2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В</w:t>
      </w:r>
      <w:r w:rsidR="00FC505F">
        <w:rPr>
          <w:rStyle w:val="rvts15"/>
          <w:b/>
          <w:sz w:val="24"/>
        </w:rPr>
        <w:t>ідділу №</w:t>
      </w:r>
      <w:r w:rsidR="00473D45">
        <w:rPr>
          <w:rStyle w:val="rvts15"/>
          <w:b/>
          <w:sz w:val="24"/>
        </w:rPr>
        <w:t>2</w:t>
      </w:r>
      <w:r w:rsidR="00FC505F">
        <w:rPr>
          <w:rStyle w:val="rvts15"/>
          <w:b/>
          <w:sz w:val="24"/>
        </w:rPr>
        <w:t xml:space="preserve"> </w:t>
      </w:r>
      <w:r>
        <w:rPr>
          <w:rStyle w:val="rvts15"/>
          <w:b/>
          <w:sz w:val="24"/>
        </w:rPr>
        <w:t>У</w:t>
      </w:r>
      <w:r w:rsidR="00FC505F">
        <w:rPr>
          <w:rStyle w:val="rvts15"/>
          <w:b/>
          <w:sz w:val="24"/>
        </w:rPr>
        <w:t xml:space="preserve">правління </w:t>
      </w:r>
      <w:r>
        <w:rPr>
          <w:rStyle w:val="rvts15"/>
          <w:b/>
          <w:sz w:val="24"/>
        </w:rPr>
        <w:t>забезпечення реалізації державної політики у сфері земельних відносин</w:t>
      </w:r>
      <w:r w:rsidR="007A344A"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32CDB10F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2"/>
        <w:gridCol w:w="7787"/>
      </w:tblGrid>
      <w:tr w:rsidR="00E15B9B" w:rsidRPr="00802841" w14:paraId="78B3D65E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53DC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3BF5B50F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DE0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93E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9" w:firstLine="0"/>
              <w:rPr>
                <w:rFonts w:eastAsia="Times New Roman"/>
                <w:sz w:val="24"/>
                <w:lang w:val="ru-RU"/>
              </w:rPr>
            </w:pPr>
            <w:r w:rsidRPr="00FC505F">
              <w:rPr>
                <w:rFonts w:eastAsia="Times New Roman"/>
                <w:sz w:val="24"/>
              </w:rPr>
              <w:t>Внесення до Державного земельного кадастру або надання відмови у внесенні відомостей (змін до них) про:</w:t>
            </w:r>
          </w:p>
          <w:p w14:paraId="0EF18237" w14:textId="77777777" w:rsidR="00FC505F" w:rsidRPr="00FC505F" w:rsidRDefault="00FC505F" w:rsidP="00DA2396">
            <w:pPr>
              <w:shd w:val="clear" w:color="auto" w:fill="FFFFFF"/>
              <w:tabs>
                <w:tab w:val="left" w:pos="375"/>
              </w:tabs>
              <w:ind w:left="112" w:right="19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землі в межах району (в тому числі опис меж);</w:t>
            </w:r>
          </w:p>
          <w:p w14:paraId="621D1E6B" w14:textId="77777777" w:rsidR="00A80F41" w:rsidRDefault="00FC505F" w:rsidP="00DA2396">
            <w:pPr>
              <w:shd w:val="clear" w:color="auto" w:fill="FFFFFF"/>
              <w:tabs>
                <w:tab w:val="left" w:pos="552"/>
              </w:tabs>
              <w:ind w:left="112" w:right="12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- обмеження у використанні земель.</w:t>
            </w:r>
          </w:p>
          <w:p w14:paraId="1224CFAE" w14:textId="77777777" w:rsidR="00FC505F" w:rsidRPr="00FC505F" w:rsidRDefault="00FC505F" w:rsidP="00DA2396">
            <w:pPr>
              <w:shd w:val="clear" w:color="auto" w:fill="FFFFFF"/>
              <w:tabs>
                <w:tab w:val="left" w:pos="1032"/>
              </w:tabs>
              <w:ind w:left="112" w:right="17" w:firstLine="0"/>
              <w:rPr>
                <w:rFonts w:eastAsia="Times New Roman"/>
                <w:sz w:val="24"/>
              </w:rPr>
            </w:pPr>
            <w:r w:rsidRPr="00FC505F">
              <w:rPr>
                <w:rFonts w:eastAsia="Times New Roman"/>
                <w:sz w:val="24"/>
              </w:rPr>
              <w:t>Здійснення реєстрації:</w:t>
            </w:r>
          </w:p>
          <w:p w14:paraId="294013C3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відомостей (змін до них) до Державного земельного кадастру;</w:t>
            </w:r>
          </w:p>
          <w:p w14:paraId="1A42F99B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відкликання заяв про внесення відомостей (змін до них) до Державного земельного кадастру;</w:t>
            </w:r>
          </w:p>
          <w:p w14:paraId="166E7A04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надання відомостей з Державного земельного кадастру;</w:t>
            </w:r>
          </w:p>
          <w:p w14:paraId="274BA29A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в електронній формі про отримання з Державного земельного кадастру відомостей про земельну ділянку;</w:t>
            </w:r>
          </w:p>
          <w:p w14:paraId="1BA9BBCC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повідомлень про виявлення помилок, допущених під час ведення Державного земельного кадастру;</w:t>
            </w:r>
          </w:p>
          <w:p w14:paraId="59965062" w14:textId="77777777" w:rsidR="00FC505F" w:rsidRPr="00FC505F" w:rsidRDefault="00DA2396" w:rsidP="00DA2396">
            <w:pPr>
              <w:shd w:val="clear" w:color="auto" w:fill="FFFFFF"/>
              <w:ind w:left="112" w:right="17" w:firstLine="0"/>
              <w:jc w:val="left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виправлення технічних помилок, допущених під час ведення Державного земельного кадастру;</w:t>
            </w:r>
          </w:p>
          <w:p w14:paraId="7696A02E" w14:textId="77777777" w:rsidR="00FC505F" w:rsidRDefault="00DA2396" w:rsidP="00DA2396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- </w:t>
            </w:r>
            <w:r w:rsidR="00FC505F" w:rsidRPr="00FC505F">
              <w:rPr>
                <w:rFonts w:eastAsia="Times New Roman"/>
                <w:sz w:val="24"/>
              </w:rPr>
              <w:t>заяв про внесення до Державного земельного кадастру виправлених відомостей</w:t>
            </w:r>
            <w:r w:rsidR="00FC505F">
              <w:rPr>
                <w:rFonts w:eastAsia="Times New Roman"/>
                <w:sz w:val="24"/>
              </w:rPr>
              <w:t>.</w:t>
            </w:r>
          </w:p>
          <w:p w14:paraId="0B8C0A16" w14:textId="77777777" w:rsidR="00FC505F" w:rsidRDefault="00FC505F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rFonts w:eastAsia="Times New Roman"/>
                <w:spacing w:val="-1"/>
                <w:sz w:val="24"/>
              </w:rPr>
            </w:pPr>
            <w:r w:rsidRPr="00FC505F">
              <w:rPr>
                <w:rFonts w:eastAsia="Times New Roman"/>
                <w:spacing w:val="-1"/>
                <w:sz w:val="24"/>
              </w:rPr>
              <w:t>Забезпеч</w:t>
            </w:r>
            <w:r>
              <w:rPr>
                <w:rFonts w:eastAsia="Times New Roman"/>
                <w:spacing w:val="-1"/>
                <w:sz w:val="24"/>
              </w:rPr>
              <w:t>ення</w:t>
            </w:r>
            <w:r w:rsidRPr="00FC505F">
              <w:rPr>
                <w:rFonts w:eastAsia="Times New Roman"/>
                <w:spacing w:val="-1"/>
                <w:sz w:val="24"/>
              </w:rPr>
              <w:t xml:space="preserve"> надання адміністративних послуг згідно із законом у сфері Державного земельного кадастру</w:t>
            </w:r>
            <w:r w:rsidR="00DA2396">
              <w:rPr>
                <w:rFonts w:eastAsia="Times New Roman"/>
                <w:spacing w:val="-1"/>
                <w:sz w:val="24"/>
              </w:rPr>
              <w:t>.</w:t>
            </w:r>
          </w:p>
          <w:p w14:paraId="166BADC2" w14:textId="77777777" w:rsidR="00DA2396" w:rsidRPr="007C44C6" w:rsidRDefault="00DA2396" w:rsidP="00FC505F">
            <w:pPr>
              <w:shd w:val="clear" w:color="auto" w:fill="FFFFFF"/>
              <w:tabs>
                <w:tab w:val="left" w:pos="552"/>
                <w:tab w:val="left" w:pos="2476"/>
              </w:tabs>
              <w:ind w:left="127" w:right="127" w:firstLine="0"/>
              <w:rPr>
                <w:sz w:val="24"/>
              </w:rPr>
            </w:pPr>
            <w:r w:rsidRPr="00DA2396">
              <w:rPr>
                <w:rFonts w:eastAsia="Times New Roman"/>
                <w:sz w:val="24"/>
              </w:rPr>
              <w:t>Розгляд пропозицій, звернень, заяв, скарг і клопотань органів виконавчої влади, громадян, громадських об’єднань, підприємств, установ та організацій, відповідно до повноважень</w:t>
            </w:r>
            <w:r>
              <w:rPr>
                <w:rFonts w:eastAsia="Times New Roman"/>
                <w:sz w:val="24"/>
              </w:rPr>
              <w:t>.</w:t>
            </w:r>
          </w:p>
        </w:tc>
      </w:tr>
      <w:tr w:rsidR="0062522D" w:rsidRPr="00802841" w14:paraId="71A33BA3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C229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8433" w14:textId="77777777" w:rsidR="006E6DC2" w:rsidRPr="00AE190C" w:rsidRDefault="006E6DC2" w:rsidP="006E6E5B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>
              <w:rPr>
                <w:sz w:val="24"/>
                <w:lang w:eastAsia="uk-UA"/>
              </w:rPr>
              <w:t>3633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2634622F" w14:textId="77777777" w:rsidR="006E6DC2" w:rsidRPr="00AE190C" w:rsidRDefault="006E6DC2" w:rsidP="006E6E5B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статті 52 Закону України «Про державну службу»;</w:t>
            </w:r>
          </w:p>
          <w:p w14:paraId="42A76DC1" w14:textId="77777777" w:rsidR="006E6DC2" w:rsidRPr="00AE190C" w:rsidRDefault="006E6DC2" w:rsidP="006E6E5B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 xml:space="preserve">надбавка до посадового окладу за ранг державного службовця, відповідно до постанови Кабінету Міністрів України від 29 грудня </w:t>
            </w:r>
            <w:r w:rsidRPr="00AE190C">
              <w:rPr>
                <w:sz w:val="24"/>
                <w:lang w:eastAsia="uk-UA"/>
              </w:rPr>
              <w:br/>
              <w:t xml:space="preserve">2023 року № 1409 «Питання оплати праці державних службовців на основі класифікації посад у 2024 році», </w:t>
            </w:r>
            <w:r w:rsidRPr="00AE190C">
              <w:rPr>
                <w:sz w:val="24"/>
                <w:lang w:eastAsia="uk-UA"/>
              </w:rPr>
              <w:br/>
            </w:r>
            <w:r w:rsidRPr="00AE190C">
              <w:rPr>
                <w:rFonts w:eastAsia="Times New Roman"/>
                <w:sz w:val="24"/>
              </w:rPr>
              <w:t>Закону України «Про державний бюджет України на 202</w:t>
            </w:r>
            <w:r w:rsidR="00585B5D">
              <w:rPr>
                <w:rFonts w:eastAsia="Times New Roman"/>
                <w:sz w:val="24"/>
              </w:rPr>
              <w:t>5</w:t>
            </w:r>
            <w:r w:rsidRPr="00AE190C">
              <w:rPr>
                <w:rFonts w:eastAsia="Times New Roman"/>
                <w:sz w:val="24"/>
              </w:rPr>
              <w:t xml:space="preserve"> рік» від </w:t>
            </w:r>
            <w:r w:rsidR="00585B5D">
              <w:rPr>
                <w:rFonts w:eastAsia="Times New Roman"/>
                <w:sz w:val="24"/>
              </w:rPr>
              <w:t>1</w:t>
            </w:r>
            <w:r w:rsidRPr="00AE190C">
              <w:rPr>
                <w:rFonts w:eastAsia="Times New Roman"/>
                <w:sz w:val="24"/>
              </w:rPr>
              <w:t>9 листопада 202</w:t>
            </w:r>
            <w:r w:rsidR="00585B5D">
              <w:rPr>
                <w:rFonts w:eastAsia="Times New Roman"/>
                <w:sz w:val="24"/>
              </w:rPr>
              <w:t>4</w:t>
            </w:r>
            <w:r w:rsidRPr="00AE190C">
              <w:rPr>
                <w:rFonts w:eastAsia="Times New Roman"/>
                <w:sz w:val="24"/>
              </w:rPr>
              <w:t xml:space="preserve"> року №40</w:t>
            </w:r>
            <w:r w:rsidR="00585B5D">
              <w:rPr>
                <w:rFonts w:eastAsia="Times New Roman"/>
                <w:sz w:val="24"/>
              </w:rPr>
              <w:t>59</w:t>
            </w:r>
            <w:r w:rsidRPr="00AE190C">
              <w:rPr>
                <w:rFonts w:eastAsia="Times New Roman"/>
                <w:sz w:val="24"/>
              </w:rPr>
              <w:t>-</w:t>
            </w:r>
            <w:r w:rsidRPr="00AE190C">
              <w:rPr>
                <w:rFonts w:eastAsia="Times New Roman"/>
                <w:sz w:val="24"/>
                <w:lang w:val="en-US"/>
              </w:rPr>
              <w:t>IX</w:t>
            </w:r>
            <w:r w:rsidRPr="00AE190C">
              <w:rPr>
                <w:sz w:val="24"/>
                <w:lang w:eastAsia="uk-UA"/>
              </w:rPr>
              <w:t>;</w:t>
            </w:r>
          </w:p>
          <w:p w14:paraId="2C2A664C" w14:textId="77777777" w:rsidR="0062522D" w:rsidRPr="007C44C6" w:rsidRDefault="006E6DC2" w:rsidP="006E6E5B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4F1E6D7D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C7BD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6A50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7D3551EE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0195139F" w14:textId="1CC27937" w:rsidR="004442F5" w:rsidRPr="00802841" w:rsidRDefault="008E1B75" w:rsidP="006E6E5B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473D45">
              <w:t>, на період увільнення основного працівника до фактичного виходу на роботу основного працівника.</w:t>
            </w:r>
          </w:p>
        </w:tc>
      </w:tr>
      <w:tr w:rsidR="0062522D" w:rsidRPr="00802841" w14:paraId="4984059B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D20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C54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40E8B4FA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3A73B915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04902171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285F921E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757546DC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2F2C6E71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5695BD17" w14:textId="397BD514" w:rsidR="0062522D" w:rsidRPr="001C75D2" w:rsidRDefault="00414DB5" w:rsidP="006A6F1B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655D67">
              <w:rPr>
                <w:sz w:val="24"/>
              </w:rPr>
              <w:t>06</w:t>
            </w:r>
            <w:r w:rsidRPr="00365A0E">
              <w:rPr>
                <w:sz w:val="24"/>
              </w:rPr>
              <w:t xml:space="preserve"> календарн</w:t>
            </w:r>
            <w:r w:rsidR="006E6E5B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162F62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655D67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655D67">
              <w:rPr>
                <w:sz w:val="24"/>
              </w:rPr>
              <w:t>14 жовтня</w:t>
            </w:r>
            <w:r w:rsidR="005E040C" w:rsidRPr="00365A0E">
              <w:rPr>
                <w:sz w:val="24"/>
              </w:rPr>
              <w:t xml:space="preserve"> 202</w:t>
            </w:r>
            <w:r w:rsidR="00585B5D">
              <w:rPr>
                <w:sz w:val="24"/>
              </w:rPr>
              <w:t>5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578ED854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D483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9130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1FCEB1FC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2AD0AA5B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E8CE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BF5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6BD6A6AA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24C4BE99" w14:textId="77777777" w:rsidR="0062522D" w:rsidRPr="00D80BDA" w:rsidRDefault="006E6DC2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6248FDD7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366F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484B8FA8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FD1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BF2D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21C7" w14:textId="77777777" w:rsidR="001B3D49" w:rsidRPr="008951FD" w:rsidRDefault="008951FD" w:rsidP="008951FD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вища землевпорядна або юридична освіта</w:t>
            </w:r>
          </w:p>
        </w:tc>
      </w:tr>
      <w:tr w:rsidR="001B3D49" w:rsidRPr="00802841" w14:paraId="2EC80800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FAFF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FBE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9452" w14:textId="77777777" w:rsidR="001B3D49" w:rsidRPr="008951FD" w:rsidRDefault="008951FD" w:rsidP="00262D8B">
            <w:pPr>
              <w:pStyle w:val="rvps14"/>
              <w:ind w:left="127" w:right="149"/>
              <w:jc w:val="both"/>
            </w:pPr>
            <w:r w:rsidRPr="008951FD">
              <w:rPr>
                <w:shd w:val="clear" w:color="auto" w:fill="FFFFFF"/>
              </w:rPr>
              <w:t>стаж землевпорядної або юридичної роботи не менш як два роки</w:t>
            </w:r>
          </w:p>
        </w:tc>
      </w:tr>
      <w:tr w:rsidR="00271A76" w:rsidRPr="00802841" w14:paraId="4F11EFBF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A55E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7EC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4B3B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73057E00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6001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FC9A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6BB3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3D31BE7B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CD3F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21EC9792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514C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06A074C1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700B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BB9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4FBEF68D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BA99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590C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3BB58F1A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6D37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C9B3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7B57C6D9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9F54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2CEA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71747BB9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AA1C35"/>
    <w:multiLevelType w:val="hybridMultilevel"/>
    <w:tmpl w:val="AE569050"/>
    <w:lvl w:ilvl="0" w:tplc="0D8AAB5A">
      <w:start w:val="1"/>
      <w:numFmt w:val="bullet"/>
      <w:lvlText w:val=""/>
      <w:lvlJc w:val="left"/>
      <w:pPr>
        <w:ind w:left="6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5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1480655502">
    <w:abstractNumId w:val="5"/>
  </w:num>
  <w:num w:numId="2" w16cid:durableId="1498379964">
    <w:abstractNumId w:val="3"/>
  </w:num>
  <w:num w:numId="3" w16cid:durableId="1624535870">
    <w:abstractNumId w:val="6"/>
  </w:num>
  <w:num w:numId="4" w16cid:durableId="1293097199">
    <w:abstractNumId w:val="2"/>
  </w:num>
  <w:num w:numId="5" w16cid:durableId="562452658">
    <w:abstractNumId w:val="4"/>
  </w:num>
  <w:num w:numId="6" w16cid:durableId="1981225305">
    <w:abstractNumId w:val="0"/>
  </w:num>
  <w:num w:numId="7" w16cid:durableId="512377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D60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62F62"/>
    <w:rsid w:val="00174FB1"/>
    <w:rsid w:val="00183556"/>
    <w:rsid w:val="0018357D"/>
    <w:rsid w:val="00190A2B"/>
    <w:rsid w:val="00190A99"/>
    <w:rsid w:val="001914F7"/>
    <w:rsid w:val="001A045B"/>
    <w:rsid w:val="001B1C54"/>
    <w:rsid w:val="001B3D49"/>
    <w:rsid w:val="001C596E"/>
    <w:rsid w:val="00200430"/>
    <w:rsid w:val="002124B9"/>
    <w:rsid w:val="00214BB1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C58"/>
    <w:rsid w:val="003D0A6F"/>
    <w:rsid w:val="003D5FC5"/>
    <w:rsid w:val="003E429C"/>
    <w:rsid w:val="003F02D0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3D45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503C3B"/>
    <w:rsid w:val="005047F0"/>
    <w:rsid w:val="0050522E"/>
    <w:rsid w:val="00520751"/>
    <w:rsid w:val="0054384B"/>
    <w:rsid w:val="005651FB"/>
    <w:rsid w:val="00565A28"/>
    <w:rsid w:val="005808CD"/>
    <w:rsid w:val="00585B5D"/>
    <w:rsid w:val="0059294D"/>
    <w:rsid w:val="00595167"/>
    <w:rsid w:val="005C0B30"/>
    <w:rsid w:val="005C73EC"/>
    <w:rsid w:val="005D3CD2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33C3B"/>
    <w:rsid w:val="0065009B"/>
    <w:rsid w:val="00655D67"/>
    <w:rsid w:val="006669F7"/>
    <w:rsid w:val="006708B4"/>
    <w:rsid w:val="00674D28"/>
    <w:rsid w:val="00684AC1"/>
    <w:rsid w:val="00697638"/>
    <w:rsid w:val="006A1B75"/>
    <w:rsid w:val="006A2AF7"/>
    <w:rsid w:val="006A6F1B"/>
    <w:rsid w:val="006B5FE6"/>
    <w:rsid w:val="006B6B4C"/>
    <w:rsid w:val="006D4133"/>
    <w:rsid w:val="006D717F"/>
    <w:rsid w:val="006E48AE"/>
    <w:rsid w:val="006E6DC2"/>
    <w:rsid w:val="006E6E5B"/>
    <w:rsid w:val="006F00DF"/>
    <w:rsid w:val="007008AC"/>
    <w:rsid w:val="007107C1"/>
    <w:rsid w:val="00730916"/>
    <w:rsid w:val="00741020"/>
    <w:rsid w:val="007413AA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951FD"/>
    <w:rsid w:val="008A0B82"/>
    <w:rsid w:val="008C5D6F"/>
    <w:rsid w:val="008E1B75"/>
    <w:rsid w:val="008E3930"/>
    <w:rsid w:val="008E48C0"/>
    <w:rsid w:val="008F6CC6"/>
    <w:rsid w:val="008F7F99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A03E90"/>
    <w:rsid w:val="00A17C4E"/>
    <w:rsid w:val="00A244FF"/>
    <w:rsid w:val="00A32862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A2396"/>
    <w:rsid w:val="00DB0807"/>
    <w:rsid w:val="00DB23CC"/>
    <w:rsid w:val="00DB2A18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505F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28F1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82CD5-FD0A-427E-8791-BE0851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3366</Characters>
  <Application>Microsoft Office Word</Application>
  <DocSecurity>0</DocSecurity>
  <Lines>116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4</cp:revision>
  <cp:lastPrinted>2022-07-11T13:46:00Z</cp:lastPrinted>
  <dcterms:created xsi:type="dcterms:W3CDTF">2025-09-16T13:07:00Z</dcterms:created>
  <dcterms:modified xsi:type="dcterms:W3CDTF">2025-10-08T07:56:00Z</dcterms:modified>
</cp:coreProperties>
</file>